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48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532" w:rsidRPr="00074532" w:rsidRDefault="00A52D48" w:rsidP="00A5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D3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рнынан түскен</w:t>
      </w:r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судьяға</w:t>
      </w:r>
      <w:proofErr w:type="spellEnd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3F7C" w:rsidRPr="0071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ай </w:t>
      </w:r>
      <w:proofErr w:type="spellStart"/>
      <w:r w:rsidR="00FD3F7C" w:rsidRPr="0071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сайынғы</w:t>
      </w:r>
      <w:proofErr w:type="spellEnd"/>
      <w:r w:rsidR="00FD3F7C"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өмі</w:t>
      </w:r>
      <w:proofErr w:type="gramStart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бойғы</w:t>
      </w:r>
      <w:proofErr w:type="spellEnd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қамтылым</w:t>
      </w:r>
      <w:proofErr w:type="spellEnd"/>
      <w:r w:rsidR="00FD3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ды</w:t>
      </w:r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төлеу</w:t>
      </w:r>
      <w:proofErr w:type="spellEnd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қағида</w:t>
      </w:r>
      <w:proofErr w:type="spellEnd"/>
      <w:r w:rsidR="00FD3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лар</w:t>
      </w:r>
      <w:r w:rsidR="00CC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ын</w:t>
      </w:r>
      <w:bookmarkStart w:id="0" w:name="_GoBack"/>
      <w:bookmarkEnd w:id="0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бекіту</w:t>
      </w:r>
      <w:proofErr w:type="spellEnd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4532" w:rsidRPr="0007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</w:p>
    <w:p w:rsidR="00A52D48" w:rsidRDefault="00A52D48" w:rsidP="00A52D48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D48" w:rsidRPr="0079545B" w:rsidRDefault="00A52D48" w:rsidP="00A52D48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532" w:rsidRPr="00074532" w:rsidRDefault="00074532" w:rsidP="00845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Республикасының сот жүйесі мен судьяларының мәртебесі туралы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Қазақстан Республикасының </w:t>
      </w:r>
      <w:r w:rsidR="00FD3F7C" w:rsidRPr="00A9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="00FD3F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жылғы 25 желтоқсандағы </w:t>
      </w:r>
      <w:r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Конституциялық заңы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ның 35-бабының</w:t>
      </w:r>
      <w:r w:rsidR="00A95F4B" w:rsidRPr="00A9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2-1-тармағына сәйкес </w:t>
      </w:r>
      <w:r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 Республикасының Үкіметі  </w:t>
      </w:r>
      <w:r w:rsidRPr="00074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ҚАУЛЫ ЕТЕДІ:</w:t>
      </w:r>
    </w:p>
    <w:p w:rsidR="00074532" w:rsidRDefault="00A52D48" w:rsidP="00845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Қоса беріліп отырған </w:t>
      </w:r>
      <w:r w:rsidR="00FD3F7C" w:rsidRPr="00FD3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Орнынан түскен</w:t>
      </w:r>
      <w:r w:rsidR="00FD3F7C" w:rsidRPr="00FD3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074532"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судьяға </w:t>
      </w:r>
      <w:r w:rsidR="00FD3F7C"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ай сайынғы </w:t>
      </w:r>
      <w:r w:rsidR="00074532"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өмір бойғы қамтылым</w:t>
      </w:r>
      <w:r w:rsidR="00FD3F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ды</w:t>
      </w:r>
      <w:r w:rsidR="00074532"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төлеу </w:t>
      </w:r>
      <w:r w:rsidR="009E241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қағида</w:t>
      </w:r>
      <w:r w:rsidR="00FD3F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лары</w:t>
      </w:r>
      <w:r w:rsidR="00074532"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бекітілсін.</w:t>
      </w:r>
    </w:p>
    <w:p w:rsidR="00074532" w:rsidRDefault="00A52D48" w:rsidP="00845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қаулы 2016 жылғы 1 қаңтардан бастап қолданысқа енгізіледі және ресми жариялану</w:t>
      </w:r>
      <w:r w:rsidR="00FD3F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</w:t>
      </w:r>
      <w:r w:rsid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D3F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жатады</w:t>
      </w:r>
      <w:r w:rsidR="000745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52D48" w:rsidRPr="00A95F4B" w:rsidRDefault="00A52D48" w:rsidP="00A52D48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F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A52D48" w:rsidRPr="00A95F4B" w:rsidRDefault="00A52D48" w:rsidP="00A52D48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F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tbl>
      <w:tblPr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A52D48" w:rsidRPr="00845C78" w:rsidTr="00845C78">
        <w:trPr>
          <w:trHeight w:val="49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532" w:rsidRDefault="00D207DC" w:rsidP="0007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95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  </w:t>
            </w:r>
            <w:r w:rsidR="00074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Қазақстан Республикасының</w:t>
            </w:r>
          </w:p>
          <w:p w:rsidR="00A52D48" w:rsidRPr="00845C78" w:rsidRDefault="00845C78" w:rsidP="0007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074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Премьер-Министрі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К. М</w:t>
            </w:r>
            <w:r w:rsidR="00074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074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</w:p>
        </w:tc>
      </w:tr>
      <w:tr w:rsidR="00A52D48" w:rsidRPr="0079545B" w:rsidTr="00A52D48">
        <w:trPr>
          <w:trHeight w:val="49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48" w:rsidRPr="0079545B" w:rsidRDefault="00A52D48" w:rsidP="0053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D48" w:rsidRPr="0079545B" w:rsidTr="00A52D48">
        <w:trPr>
          <w:trHeight w:val="49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48" w:rsidRPr="00074532" w:rsidRDefault="00A52D48" w:rsidP="0053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845C78" w:rsidRPr="0079545B" w:rsidTr="00A52D48">
        <w:trPr>
          <w:trHeight w:val="49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78" w:rsidRPr="0079545B" w:rsidRDefault="00845C78" w:rsidP="0053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2D48" w:rsidRPr="0079545B" w:rsidRDefault="00A52D48" w:rsidP="00A52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D48" w:rsidRDefault="00A52D48" w:rsidP="00A52D4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EF" w:rsidRDefault="00CA1AEF"/>
    <w:sectPr w:rsidR="00CA1AEF" w:rsidSect="00A52D4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8"/>
    <w:rsid w:val="00074532"/>
    <w:rsid w:val="00640915"/>
    <w:rsid w:val="006662AC"/>
    <w:rsid w:val="00710E74"/>
    <w:rsid w:val="00822E15"/>
    <w:rsid w:val="00845C78"/>
    <w:rsid w:val="009E2410"/>
    <w:rsid w:val="00A52D48"/>
    <w:rsid w:val="00A95F4B"/>
    <w:rsid w:val="00CA1AEF"/>
    <w:rsid w:val="00CC0FDA"/>
    <w:rsid w:val="00D207DC"/>
    <w:rsid w:val="00DF588B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D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D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АЛМАШОВ НУРТАЙ ЖОЛТАЕВИЧ</dc:creator>
  <cp:lastModifiedBy>АСАИНОВА ДАНА ЕРТАЕВНА</cp:lastModifiedBy>
  <cp:revision>4</cp:revision>
  <cp:lastPrinted>2015-08-20T09:10:00Z</cp:lastPrinted>
  <dcterms:created xsi:type="dcterms:W3CDTF">2015-09-02T05:47:00Z</dcterms:created>
  <dcterms:modified xsi:type="dcterms:W3CDTF">2015-09-22T11:55:00Z</dcterms:modified>
</cp:coreProperties>
</file>